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5F1C" w:rsidRDefault="003C5F1C" w:rsidP="003C5F1C">
      <w:pPr>
        <w:jc w:val="center"/>
        <w:rPr>
          <w:sz w:val="28"/>
          <w:szCs w:val="28"/>
        </w:rPr>
      </w:pPr>
      <w:proofErr w:type="gramStart"/>
      <w:r w:rsidRPr="003C5F1C">
        <w:rPr>
          <w:sz w:val="28"/>
          <w:szCs w:val="28"/>
        </w:rPr>
        <w:t>Minnie‘</w:t>
      </w:r>
      <w:proofErr w:type="gramEnd"/>
      <w:r w:rsidRPr="003C5F1C">
        <w:rPr>
          <w:sz w:val="28"/>
          <w:szCs w:val="28"/>
        </w:rPr>
        <w:t>s Blanket Story</w:t>
      </w:r>
    </w:p>
    <w:p w:rsidR="00B43776" w:rsidRDefault="00B43776" w:rsidP="003C5F1C">
      <w:pPr>
        <w:jc w:val="center"/>
        <w:rPr>
          <w:sz w:val="28"/>
          <w:szCs w:val="28"/>
        </w:rPr>
      </w:pPr>
      <w:r>
        <w:rPr>
          <w:noProof/>
        </w:rPr>
        <w:drawing>
          <wp:inline distT="0" distB="0" distL="0" distR="0" wp14:anchorId="1B5E1FDE" wp14:editId="04F93B0E">
            <wp:extent cx="1524000" cy="1143000"/>
            <wp:effectExtent l="0" t="0" r="0" b="0"/>
            <wp:docPr id="5" name="Picture 5" descr="Minnie's Story Blan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innie's Story Blanke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bookmarkStart w:id="0" w:name="_GoBack"/>
      <w:bookmarkEnd w:id="0"/>
    </w:p>
    <w:p w:rsidR="003C5F1C" w:rsidRDefault="003C5F1C" w:rsidP="003C5F1C">
      <w:pPr>
        <w:rPr>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5"/>
        <w:gridCol w:w="8505"/>
      </w:tblGrid>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Good morning, Auntie. Now I was just remembering, you know, like six years ago?</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Yes, about that.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That we decided to tell a story.</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To tell a story, yeah.</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And you told Brenda and I to draw it. </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 We had to put it on a paper, draw out the patterns, and then start trying to work at it and put everything in together, what it means here at the rock.</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It amazed me, Auntie, that we just drew this, we gave it to you, and you just-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-and it was done.</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 that was amazing.</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So, tell about the-</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-well, what we put on here, Auntie, was the, we wanted to tell the story of the rock and the three </w:t>
            </w:r>
            <w:proofErr w:type="spellStart"/>
            <w:r w:rsidRPr="003C5F1C">
              <w:rPr>
                <w:rFonts w:ascii="Times New Roman" w:eastAsia="Times New Roman" w:hAnsi="Times New Roman" w:cs="Times New Roman"/>
                <w:color w:val="000000"/>
                <w:sz w:val="27"/>
                <w:szCs w:val="27"/>
              </w:rPr>
              <w:t>siyá:ms</w:t>
            </w:r>
            <w:proofErr w:type="spellEnd"/>
            <w:r w:rsidRPr="003C5F1C">
              <w:rPr>
                <w:rFonts w:ascii="Times New Roman" w:eastAsia="Times New Roman" w:hAnsi="Times New Roman" w:cs="Times New Roman"/>
                <w:color w:val="000000"/>
                <w:sz w:val="27"/>
                <w:szCs w:val="27"/>
              </w:rPr>
              <w:t xml:space="preserve"> who, the spirits are in there. </w:t>
            </w:r>
            <w:proofErr w:type="gramStart"/>
            <w:r w:rsidRPr="003C5F1C">
              <w:rPr>
                <w:rFonts w:ascii="Times New Roman" w:eastAsia="Times New Roman" w:hAnsi="Times New Roman" w:cs="Times New Roman"/>
                <w:color w:val="000000"/>
                <w:sz w:val="27"/>
                <w:szCs w:val="27"/>
              </w:rPr>
              <w:t>So</w:t>
            </w:r>
            <w:proofErr w:type="gramEnd"/>
            <w:r w:rsidRPr="003C5F1C">
              <w:rPr>
                <w:rFonts w:ascii="Times New Roman" w:eastAsia="Times New Roman" w:hAnsi="Times New Roman" w:cs="Times New Roman"/>
                <w:color w:val="000000"/>
                <w:sz w:val="27"/>
                <w:szCs w:val="27"/>
              </w:rPr>
              <w:t xml:space="preserve"> we have that front and </w:t>
            </w:r>
            <w:proofErr w:type="spellStart"/>
            <w:r w:rsidRPr="003C5F1C">
              <w:rPr>
                <w:rFonts w:ascii="Times New Roman" w:eastAsia="Times New Roman" w:hAnsi="Times New Roman" w:cs="Times New Roman"/>
                <w:color w:val="000000"/>
                <w:sz w:val="27"/>
                <w:szCs w:val="27"/>
              </w:rPr>
              <w:t>centre</w:t>
            </w:r>
            <w:proofErr w:type="spellEnd"/>
            <w:r w:rsidRPr="003C5F1C">
              <w:rPr>
                <w:rFonts w:ascii="Times New Roman" w:eastAsia="Times New Roman" w:hAnsi="Times New Roman" w:cs="Times New Roman"/>
                <w:color w:val="000000"/>
                <w:sz w:val="27"/>
                <w:szCs w:val="27"/>
              </w:rPr>
              <w:t xml:space="preserve">. Then we had to talk about our </w:t>
            </w:r>
            <w:proofErr w:type="spellStart"/>
            <w:r w:rsidRPr="003C5F1C">
              <w:rPr>
                <w:rFonts w:ascii="Times New Roman" w:eastAsia="Times New Roman" w:hAnsi="Times New Roman" w:cs="Times New Roman"/>
                <w:color w:val="000000"/>
                <w:sz w:val="27"/>
                <w:szCs w:val="27"/>
              </w:rPr>
              <w:t>pithouse</w:t>
            </w:r>
            <w:proofErr w:type="spellEnd"/>
            <w:r w:rsidRPr="003C5F1C">
              <w:rPr>
                <w:rFonts w:ascii="Times New Roman" w:eastAsia="Times New Roman" w:hAnsi="Times New Roman" w:cs="Times New Roman"/>
                <w:color w:val="000000"/>
                <w:sz w:val="27"/>
                <w:szCs w:val="27"/>
              </w:rPr>
              <w: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w:t>
            </w:r>
            <w:proofErr w:type="spellStart"/>
            <w:r w:rsidRPr="003C5F1C">
              <w:rPr>
                <w:rFonts w:ascii="Times New Roman" w:eastAsia="Times New Roman" w:hAnsi="Times New Roman" w:cs="Times New Roman"/>
                <w:color w:val="000000"/>
                <w:sz w:val="27"/>
                <w:szCs w:val="27"/>
              </w:rPr>
              <w:t>pithouse</w:t>
            </w:r>
            <w:proofErr w:type="spellEnd"/>
            <w:r w:rsidRPr="003C5F1C">
              <w:rPr>
                <w:rFonts w:ascii="Times New Roman" w:eastAsia="Times New Roman" w:hAnsi="Times New Roman" w:cs="Times New Roman"/>
                <w:color w:val="000000"/>
                <w:sz w:val="27"/>
                <w:szCs w:val="27"/>
              </w:rPr>
              <w:t>, yeah.</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lastRenderedPageBreak/>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That's what we were celebrating. We were very pleased that the University College of the Fraser Valley donated the money to fashion this for us. </w:t>
            </w:r>
            <w:proofErr w:type="gramStart"/>
            <w:r w:rsidRPr="003C5F1C">
              <w:rPr>
                <w:rFonts w:ascii="Times New Roman" w:eastAsia="Times New Roman" w:hAnsi="Times New Roman" w:cs="Times New Roman"/>
                <w:color w:val="000000"/>
                <w:sz w:val="27"/>
                <w:szCs w:val="27"/>
              </w:rPr>
              <w:t>So</w:t>
            </w:r>
            <w:proofErr w:type="gramEnd"/>
            <w:r w:rsidRPr="003C5F1C">
              <w:rPr>
                <w:rFonts w:ascii="Times New Roman" w:eastAsia="Times New Roman" w:hAnsi="Times New Roman" w:cs="Times New Roman"/>
                <w:color w:val="000000"/>
                <w:sz w:val="27"/>
                <w:szCs w:val="27"/>
              </w:rPr>
              <w:t xml:space="preserve"> we wanted to show the </w:t>
            </w:r>
            <w:proofErr w:type="spellStart"/>
            <w:r w:rsidRPr="003C5F1C">
              <w:rPr>
                <w:rFonts w:ascii="Times New Roman" w:eastAsia="Times New Roman" w:hAnsi="Times New Roman" w:cs="Times New Roman"/>
                <w:color w:val="000000"/>
                <w:sz w:val="27"/>
                <w:szCs w:val="27"/>
              </w:rPr>
              <w:t>pithouse</w:t>
            </w:r>
            <w:proofErr w:type="spellEnd"/>
            <w:r w:rsidRPr="003C5F1C">
              <w:rPr>
                <w:rFonts w:ascii="Times New Roman" w:eastAsia="Times New Roman" w:hAnsi="Times New Roman" w:cs="Times New Roman"/>
                <w:color w:val="000000"/>
                <w:sz w:val="27"/>
                <w:szCs w:val="27"/>
              </w:rPr>
              <w:t xml:space="preserve">. We absolutely wanted to show </w:t>
            </w:r>
            <w:proofErr w:type="gramStart"/>
            <w:r w:rsidRPr="003C5F1C">
              <w:rPr>
                <w:rFonts w:ascii="Times New Roman" w:eastAsia="Times New Roman" w:hAnsi="Times New Roman" w:cs="Times New Roman"/>
                <w:color w:val="000000"/>
                <w:sz w:val="27"/>
                <w:szCs w:val="27"/>
              </w:rPr>
              <w:t>all of</w:t>
            </w:r>
            <w:proofErr w:type="gramEnd"/>
            <w:r w:rsidRPr="003C5F1C">
              <w:rPr>
                <w:rFonts w:ascii="Times New Roman" w:eastAsia="Times New Roman" w:hAnsi="Times New Roman" w:cs="Times New Roman"/>
                <w:color w:val="000000"/>
                <w:sz w:val="27"/>
                <w:szCs w:val="27"/>
              </w:rPr>
              <w:t xml:space="preserve"> our cedar. </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That was </w:t>
            </w:r>
            <w:proofErr w:type="gramStart"/>
            <w:r w:rsidRPr="003C5F1C">
              <w:rPr>
                <w:rFonts w:ascii="Times New Roman" w:eastAsia="Times New Roman" w:hAnsi="Times New Roman" w:cs="Times New Roman"/>
                <w:color w:val="000000"/>
                <w:sz w:val="27"/>
                <w:szCs w:val="27"/>
              </w:rPr>
              <w:t>really important</w:t>
            </w:r>
            <w:proofErr w:type="gramEnd"/>
            <w:r w:rsidRPr="003C5F1C">
              <w:rPr>
                <w:rFonts w:ascii="Times New Roman" w:eastAsia="Times New Roman" w:hAnsi="Times New Roman" w:cs="Times New Roman"/>
                <w:color w:val="000000"/>
                <w:sz w:val="27"/>
                <w:szCs w:val="27"/>
              </w:rPr>
              <w: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 it was very. We had to take the bark off for doing the things, the baskets, and that, here, is showing the other people how to do little bracelets and little baskets.</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And we also wanted to talk about the grandmother frog. We called grandmother frog, she arrived here two years ago as a gift to us. And we also really wanted to stress about the branch.</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Yes, the bulrush, to make the mats, for the </w:t>
            </w:r>
            <w:proofErr w:type="spellStart"/>
            <w:r w:rsidRPr="003C5F1C">
              <w:rPr>
                <w:rFonts w:ascii="Times New Roman" w:eastAsia="Times New Roman" w:hAnsi="Times New Roman" w:cs="Times New Roman"/>
                <w:color w:val="000000"/>
                <w:sz w:val="27"/>
                <w:szCs w:val="27"/>
              </w:rPr>
              <w:t>pithouses</w:t>
            </w:r>
            <w:proofErr w:type="spellEnd"/>
            <w:r w:rsidRPr="003C5F1C">
              <w:rPr>
                <w:rFonts w:ascii="Times New Roman" w:eastAsia="Times New Roman" w:hAnsi="Times New Roman" w:cs="Times New Roman"/>
                <w:color w:val="000000"/>
                <w:sz w:val="27"/>
                <w:szCs w:val="27"/>
              </w:rPr>
              <w: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You know what the elders had told me, Auntie, was of the sacred fire. So that's why we had to have that front and center. And then we also talked about the elders' house, and we just told you, "you know, just put some examples", and you chose all the </w:t>
            </w:r>
            <w:proofErr w:type="spellStart"/>
            <w:r w:rsidRPr="003C5F1C">
              <w:rPr>
                <w:rFonts w:ascii="Times New Roman" w:eastAsia="Times New Roman" w:hAnsi="Times New Roman" w:cs="Times New Roman"/>
                <w:color w:val="000000"/>
                <w:sz w:val="27"/>
                <w:szCs w:val="27"/>
              </w:rPr>
              <w:t>colours</w:t>
            </w:r>
            <w:proofErr w:type="spellEnd"/>
            <w:r w:rsidRPr="003C5F1C">
              <w:rPr>
                <w:rFonts w:ascii="Times New Roman" w:eastAsia="Times New Roman" w:hAnsi="Times New Roman" w:cs="Times New Roman"/>
                <w:color w:val="000000"/>
                <w:sz w:val="27"/>
                <w:szCs w:val="27"/>
              </w:rPr>
              <w: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The </w:t>
            </w:r>
            <w:proofErr w:type="spellStart"/>
            <w:r w:rsidRPr="003C5F1C">
              <w:rPr>
                <w:rFonts w:ascii="Times New Roman" w:eastAsia="Times New Roman" w:hAnsi="Times New Roman" w:cs="Times New Roman"/>
                <w:color w:val="000000"/>
                <w:sz w:val="27"/>
                <w:szCs w:val="27"/>
              </w:rPr>
              <w:t>colours</w:t>
            </w:r>
            <w:proofErr w:type="spellEnd"/>
            <w:r w:rsidRPr="003C5F1C">
              <w:rPr>
                <w:rFonts w:ascii="Times New Roman" w:eastAsia="Times New Roman" w:hAnsi="Times New Roman" w:cs="Times New Roman"/>
                <w:color w:val="000000"/>
                <w:sz w:val="27"/>
                <w:szCs w:val="27"/>
              </w:rPr>
              <w:t>, yeah.</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And then we told you we wanted our teaching longhouse here.</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Yeah. We have all different, the </w:t>
            </w:r>
            <w:proofErr w:type="spellStart"/>
            <w:r w:rsidRPr="003C5F1C">
              <w:rPr>
                <w:rFonts w:ascii="Times New Roman" w:eastAsia="Times New Roman" w:hAnsi="Times New Roman" w:cs="Times New Roman"/>
                <w:color w:val="000000"/>
                <w:sz w:val="27"/>
                <w:szCs w:val="27"/>
              </w:rPr>
              <w:t>colours</w:t>
            </w:r>
            <w:proofErr w:type="spellEnd"/>
            <w:r w:rsidRPr="003C5F1C">
              <w:rPr>
                <w:rFonts w:ascii="Times New Roman" w:eastAsia="Times New Roman" w:hAnsi="Times New Roman" w:cs="Times New Roman"/>
                <w:color w:val="000000"/>
                <w:sz w:val="27"/>
                <w:szCs w:val="27"/>
              </w:rPr>
              <w:t xml:space="preserve"> are put in, with all different people that come in here to learn.</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And more importantly to us was that we asked you to depict the four elders who really helped us, with </w:t>
            </w:r>
            <w:proofErr w:type="spellStart"/>
            <w:proofErr w:type="gramStart"/>
            <w:r w:rsidRPr="003C5F1C">
              <w:rPr>
                <w:rFonts w:ascii="Times New Roman" w:eastAsia="Times New Roman" w:hAnsi="Times New Roman" w:cs="Times New Roman"/>
                <w:color w:val="000000"/>
                <w:sz w:val="27"/>
                <w:szCs w:val="27"/>
              </w:rPr>
              <w:t>Xa:ytem</w:t>
            </w:r>
            <w:proofErr w:type="spellEnd"/>
            <w:proofErr w:type="gramEnd"/>
            <w:r w:rsidRPr="003C5F1C">
              <w:rPr>
                <w:rFonts w:ascii="Times New Roman" w:eastAsia="Times New Roman" w:hAnsi="Times New Roman" w:cs="Times New Roman"/>
                <w:color w:val="000000"/>
                <w:sz w:val="27"/>
                <w:szCs w:val="27"/>
              </w:rPr>
              <w:t>, to save it, but they're in spirit now.</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The other-</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-the other one was the fire?</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lastRenderedPageBreak/>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Yes, that was the burning-</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-burning, yes-</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-our first burning on July 3</w:t>
            </w:r>
            <w:r w:rsidRPr="003C5F1C">
              <w:rPr>
                <w:rFonts w:ascii="Times New Roman" w:eastAsia="Times New Roman" w:hAnsi="Times New Roman" w:cs="Times New Roman"/>
                <w:color w:val="000000"/>
                <w:sz w:val="27"/>
                <w:szCs w:val="27"/>
                <w:vertAlign w:val="superscript"/>
              </w:rPr>
              <w:t>rd</w:t>
            </w:r>
            <w:r w:rsidRPr="003C5F1C">
              <w:rPr>
                <w:rFonts w:ascii="Times New Roman" w:eastAsia="Times New Roman" w:hAnsi="Times New Roman" w:cs="Times New Roman"/>
                <w:color w:val="000000"/>
                <w:sz w:val="27"/>
                <w:szCs w:val="27"/>
              </w:rPr>
              <w:t>. It was 1991. And that's Kenny Moses. You knew him.</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Yeah. And then we have the fish, and then in the spring, we </w:t>
            </w:r>
            <w:proofErr w:type="gramStart"/>
            <w:r w:rsidRPr="003C5F1C">
              <w:rPr>
                <w:rFonts w:ascii="Times New Roman" w:eastAsia="Times New Roman" w:hAnsi="Times New Roman" w:cs="Times New Roman"/>
                <w:color w:val="000000"/>
                <w:sz w:val="27"/>
                <w:szCs w:val="27"/>
              </w:rPr>
              <w:t>have to</w:t>
            </w:r>
            <w:proofErr w:type="gramEnd"/>
            <w:r w:rsidRPr="003C5F1C">
              <w:rPr>
                <w:rFonts w:ascii="Times New Roman" w:eastAsia="Times New Roman" w:hAnsi="Times New Roman" w:cs="Times New Roman"/>
                <w:color w:val="000000"/>
                <w:sz w:val="27"/>
                <w:szCs w:val="27"/>
              </w:rPr>
              <w:t xml:space="preserve"> put the waste back into the river.</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I just wondered one thing, Auntie, about the </w:t>
            </w:r>
            <w:proofErr w:type="spellStart"/>
            <w:r w:rsidRPr="003C5F1C">
              <w:rPr>
                <w:rFonts w:ascii="Times New Roman" w:eastAsia="Times New Roman" w:hAnsi="Times New Roman" w:cs="Times New Roman"/>
                <w:color w:val="000000"/>
                <w:sz w:val="27"/>
                <w:szCs w:val="27"/>
              </w:rPr>
              <w:t>colours</w:t>
            </w:r>
            <w:proofErr w:type="spellEnd"/>
            <w:r w:rsidRPr="003C5F1C">
              <w:rPr>
                <w:rFonts w:ascii="Times New Roman" w:eastAsia="Times New Roman" w:hAnsi="Times New Roman" w:cs="Times New Roman"/>
                <w:color w:val="000000"/>
                <w:sz w:val="27"/>
                <w:szCs w:val="27"/>
              </w:rPr>
              <w:t xml:space="preserve">, because you chose the </w:t>
            </w:r>
            <w:proofErr w:type="spellStart"/>
            <w:r w:rsidRPr="003C5F1C">
              <w:rPr>
                <w:rFonts w:ascii="Times New Roman" w:eastAsia="Times New Roman" w:hAnsi="Times New Roman" w:cs="Times New Roman"/>
                <w:color w:val="000000"/>
                <w:sz w:val="27"/>
                <w:szCs w:val="27"/>
              </w:rPr>
              <w:t>colours</w:t>
            </w:r>
            <w:proofErr w:type="spellEnd"/>
            <w:r w:rsidRPr="003C5F1C">
              <w:rPr>
                <w:rFonts w:ascii="Times New Roman" w:eastAsia="Times New Roman" w:hAnsi="Times New Roman" w:cs="Times New Roman"/>
                <w:color w:val="000000"/>
                <w:sz w:val="27"/>
                <w:szCs w:val="27"/>
              </w:rPr>
              <w: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Yes. Red, red is for spiritual people.</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Okay.</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And same up there, we have the middle </w:t>
            </w:r>
            <w:proofErr w:type="spellStart"/>
            <w:r w:rsidRPr="003C5F1C">
              <w:rPr>
                <w:rFonts w:ascii="Times New Roman" w:eastAsia="Times New Roman" w:hAnsi="Times New Roman" w:cs="Times New Roman"/>
                <w:color w:val="000000"/>
                <w:sz w:val="27"/>
                <w:szCs w:val="27"/>
              </w:rPr>
              <w:t>colour</w:t>
            </w:r>
            <w:proofErr w:type="spellEnd"/>
            <w:r w:rsidRPr="003C5F1C">
              <w:rPr>
                <w:rFonts w:ascii="Times New Roman" w:eastAsia="Times New Roman" w:hAnsi="Times New Roman" w:cs="Times New Roman"/>
                <w:color w:val="000000"/>
                <w:sz w:val="27"/>
                <w:szCs w:val="27"/>
              </w:rPr>
              <w:t xml:space="preserve"> is the </w:t>
            </w:r>
            <w:proofErr w:type="spellStart"/>
            <w:r w:rsidRPr="003C5F1C">
              <w:rPr>
                <w:rFonts w:ascii="Times New Roman" w:eastAsia="Times New Roman" w:hAnsi="Times New Roman" w:cs="Times New Roman"/>
                <w:color w:val="000000"/>
                <w:sz w:val="27"/>
                <w:szCs w:val="27"/>
              </w:rPr>
              <w:t>indian</w:t>
            </w:r>
            <w:proofErr w:type="spellEnd"/>
            <w:r w:rsidRPr="003C5F1C">
              <w:rPr>
                <w:rFonts w:ascii="Times New Roman" w:eastAsia="Times New Roman" w:hAnsi="Times New Roman" w:cs="Times New Roman"/>
                <w:color w:val="000000"/>
                <w:sz w:val="27"/>
                <w:szCs w:val="27"/>
              </w:rPr>
              <w:t xml:space="preserve"> doctor, or whatever it is, whatever we want to call him.</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Yeah, because I thought that was </w:t>
            </w:r>
            <w:proofErr w:type="gramStart"/>
            <w:r w:rsidRPr="003C5F1C">
              <w:rPr>
                <w:rFonts w:ascii="Times New Roman" w:eastAsia="Times New Roman" w:hAnsi="Times New Roman" w:cs="Times New Roman"/>
                <w:color w:val="000000"/>
                <w:sz w:val="27"/>
                <w:szCs w:val="27"/>
              </w:rPr>
              <w:t>really important</w:t>
            </w:r>
            <w:proofErr w:type="gramEnd"/>
            <w:r w:rsidRPr="003C5F1C">
              <w:rPr>
                <w:rFonts w:ascii="Times New Roman" w:eastAsia="Times New Roman" w:hAnsi="Times New Roman" w:cs="Times New Roman"/>
                <w:color w:val="000000"/>
                <w:sz w:val="27"/>
                <w:szCs w:val="27"/>
              </w:rPr>
              <w: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 xml:space="preserve">It's important to have the </w:t>
            </w:r>
            <w:proofErr w:type="spellStart"/>
            <w:r w:rsidRPr="003C5F1C">
              <w:rPr>
                <w:rFonts w:ascii="Times New Roman" w:eastAsia="Times New Roman" w:hAnsi="Times New Roman" w:cs="Times New Roman"/>
                <w:color w:val="000000"/>
                <w:sz w:val="27"/>
                <w:szCs w:val="27"/>
              </w:rPr>
              <w:t>colours</w:t>
            </w:r>
            <w:proofErr w:type="spellEnd"/>
            <w:r w:rsidRPr="003C5F1C">
              <w:rPr>
                <w:rFonts w:ascii="Times New Roman" w:eastAsia="Times New Roman" w:hAnsi="Times New Roman" w:cs="Times New Roman"/>
                <w:color w:val="000000"/>
                <w:sz w:val="27"/>
                <w:szCs w:val="27"/>
              </w:rPr>
              <w:t xml:space="preserve"> right.</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 You know, I think, it's just-and you added your own little elements.</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 it's true.</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You added the rain.</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The rain.</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We have the sun. We want it to be sunny all the time, but, as you said, we grow our beautiful trees because of the rain.</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proofErr w:type="gramStart"/>
            <w:r w:rsidRPr="003C5F1C">
              <w:rPr>
                <w:rFonts w:ascii="Times New Roman" w:eastAsia="Times New Roman" w:hAnsi="Times New Roman" w:cs="Times New Roman"/>
                <w:color w:val="000000"/>
                <w:sz w:val="27"/>
                <w:szCs w:val="27"/>
              </w:rPr>
              <w:t>On account of</w:t>
            </w:r>
            <w:proofErr w:type="gramEnd"/>
            <w:r w:rsidRPr="003C5F1C">
              <w:rPr>
                <w:rFonts w:ascii="Times New Roman" w:eastAsia="Times New Roman" w:hAnsi="Times New Roman" w:cs="Times New Roman"/>
                <w:color w:val="000000"/>
                <w:sz w:val="27"/>
                <w:szCs w:val="27"/>
              </w:rPr>
              <w:t xml:space="preserve"> the rain. And then we have our eagles and other birds that are flying in the sky, and then our canoes right there with the people.</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lastRenderedPageBreak/>
              <w:t>Linnea</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You know, I love this because, you know, this tells our story, and we talked about oral tradition. You know, what better than we revived oral tradition.</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Minnie</w:t>
            </w:r>
          </w:p>
        </w:tc>
        <w:tc>
          <w:tcPr>
            <w:tcW w:w="0" w:type="auto"/>
            <w:vAlign w:val="center"/>
            <w:hideMark/>
          </w:tcPr>
          <w:p w:rsidR="003C5F1C" w:rsidRPr="003C5F1C" w:rsidRDefault="003C5F1C" w:rsidP="003C5F1C">
            <w:pPr>
              <w:spacing w:after="27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Yeah.</w:t>
            </w:r>
          </w:p>
        </w:tc>
      </w:tr>
      <w:tr w:rsidR="003C5F1C" w:rsidRPr="003C5F1C" w:rsidTr="003C5F1C">
        <w:trPr>
          <w:tblCellSpacing w:w="15" w:type="dxa"/>
        </w:trPr>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Linnea</w:t>
            </w:r>
          </w:p>
        </w:tc>
        <w:tc>
          <w:tcPr>
            <w:tcW w:w="0" w:type="auto"/>
            <w:vAlign w:val="center"/>
            <w:hideMark/>
          </w:tcPr>
          <w:p w:rsidR="003C5F1C" w:rsidRPr="003C5F1C" w:rsidRDefault="003C5F1C" w:rsidP="003C5F1C">
            <w:pPr>
              <w:spacing w:after="0" w:line="240" w:lineRule="auto"/>
              <w:rPr>
                <w:rFonts w:ascii="Times New Roman" w:eastAsia="Times New Roman" w:hAnsi="Times New Roman" w:cs="Times New Roman"/>
                <w:color w:val="000000"/>
                <w:sz w:val="27"/>
                <w:szCs w:val="27"/>
              </w:rPr>
            </w:pPr>
            <w:r w:rsidRPr="003C5F1C">
              <w:rPr>
                <w:rFonts w:ascii="Times New Roman" w:eastAsia="Times New Roman" w:hAnsi="Times New Roman" w:cs="Times New Roman"/>
                <w:color w:val="000000"/>
                <w:sz w:val="27"/>
                <w:szCs w:val="27"/>
              </w:rPr>
              <w:t>And we have our master leader, Auntie here, doing it for us.</w:t>
            </w:r>
          </w:p>
        </w:tc>
      </w:tr>
    </w:tbl>
    <w:p w:rsidR="003C5F1C" w:rsidRPr="003C5F1C" w:rsidRDefault="003C5F1C" w:rsidP="003C5F1C">
      <w:pPr>
        <w:rPr>
          <w:sz w:val="28"/>
          <w:szCs w:val="28"/>
        </w:rPr>
      </w:pPr>
    </w:p>
    <w:sectPr w:rsidR="003C5F1C" w:rsidRPr="003C5F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F1C"/>
    <w:rsid w:val="003C5F1C"/>
    <w:rsid w:val="00B43776"/>
    <w:rsid w:val="00E67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23034"/>
  <w15:chartTrackingRefBased/>
  <w15:docId w15:val="{9D83AD75-379C-4B17-BE72-2C19BF66D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
    <w:name w:val="footnote"/>
    <w:basedOn w:val="DefaultParagraphFont"/>
    <w:rsid w:val="003C5F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751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537</Words>
  <Characters>3061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2</cp:revision>
  <dcterms:created xsi:type="dcterms:W3CDTF">2018-09-28T19:42:00Z</dcterms:created>
  <dcterms:modified xsi:type="dcterms:W3CDTF">2018-09-28T19:51:00Z</dcterms:modified>
</cp:coreProperties>
</file>